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45" w:rsidRPr="00215096" w:rsidRDefault="00215096" w:rsidP="00215096">
      <w:pPr>
        <w:rPr>
          <w:rFonts w:ascii="Times New Roman" w:hAnsi="Times New Roman" w:cs="Times New Roman"/>
          <w:sz w:val="28"/>
          <w:szCs w:val="28"/>
        </w:rPr>
      </w:pPr>
      <w:r w:rsidRPr="00215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СПИСОК</w:t>
      </w:r>
    </w:p>
    <w:p w:rsidR="00215096" w:rsidRPr="00215096" w:rsidRDefault="00215096" w:rsidP="00215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96">
        <w:rPr>
          <w:rFonts w:ascii="Times New Roman" w:hAnsi="Times New Roman" w:cs="Times New Roman"/>
          <w:sz w:val="28"/>
          <w:szCs w:val="28"/>
        </w:rPr>
        <w:t xml:space="preserve">                        депутатов  Морозовской сельской Думы </w:t>
      </w:r>
    </w:p>
    <w:p w:rsidR="00215096" w:rsidRDefault="00215096" w:rsidP="00215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96">
        <w:rPr>
          <w:rFonts w:ascii="Times New Roman" w:hAnsi="Times New Roman" w:cs="Times New Roman"/>
          <w:sz w:val="28"/>
          <w:szCs w:val="28"/>
        </w:rPr>
        <w:t xml:space="preserve">                                        четвертого созыва</w:t>
      </w:r>
    </w:p>
    <w:p w:rsidR="00215096" w:rsidRDefault="00215096" w:rsidP="00215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38"/>
        <w:gridCol w:w="1296"/>
        <w:gridCol w:w="2765"/>
        <w:gridCol w:w="1296"/>
        <w:gridCol w:w="1536"/>
      </w:tblGrid>
      <w:tr w:rsidR="00112E90" w:rsidRPr="00112E90" w:rsidTr="00215096">
        <w:trPr>
          <w:trHeight w:val="345"/>
        </w:trPr>
        <w:tc>
          <w:tcPr>
            <w:tcW w:w="0" w:type="auto"/>
            <w:vMerge w:val="restart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vMerge w:val="restart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gridSpan w:val="2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112E90" w:rsidRPr="00112E90" w:rsidTr="00215096">
        <w:trPr>
          <w:trHeight w:val="300"/>
        </w:trPr>
        <w:tc>
          <w:tcPr>
            <w:tcW w:w="0" w:type="auto"/>
            <w:vMerge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727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Брагина Екатерина Григорьевна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07.12.1962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  <w:proofErr w:type="spell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  <w:tc>
          <w:tcPr>
            <w:tcW w:w="660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8(83342)2-91-60</w:t>
            </w:r>
          </w:p>
        </w:tc>
        <w:tc>
          <w:tcPr>
            <w:tcW w:w="727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8(83342)2-91-05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 xml:space="preserve">Буркова Галина </w:t>
            </w:r>
            <w:proofErr w:type="spell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Варсонофиевна</w:t>
            </w:r>
            <w:proofErr w:type="spellEnd"/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23.06.1965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  <w:proofErr w:type="spell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660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8(83342)2-91-60</w:t>
            </w:r>
          </w:p>
        </w:tc>
        <w:tc>
          <w:tcPr>
            <w:tcW w:w="727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8(83342)2-91-39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Воронцов Николай Васильевич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29.11.1959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работа вахтой</w:t>
            </w:r>
          </w:p>
        </w:tc>
        <w:tc>
          <w:tcPr>
            <w:tcW w:w="660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89123330051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29.03.1957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МПО Морозовского с/</w:t>
            </w:r>
            <w:proofErr w:type="gram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  <w:tc>
          <w:tcPr>
            <w:tcW w:w="660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8(83342)2-92-16</w:t>
            </w:r>
          </w:p>
        </w:tc>
        <w:tc>
          <w:tcPr>
            <w:tcW w:w="727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8(83342)2-92-32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Владимир Аркадьевич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09.04.1960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ЦДБО Морозовского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рабочий</w:t>
            </w:r>
          </w:p>
        </w:tc>
        <w:tc>
          <w:tcPr>
            <w:tcW w:w="660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8(83342)2-91-72</w:t>
            </w:r>
          </w:p>
        </w:tc>
        <w:tc>
          <w:tcPr>
            <w:tcW w:w="727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Елена Геннадьевна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20.05.1964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Лоскутова</w:t>
            </w:r>
          </w:p>
        </w:tc>
        <w:tc>
          <w:tcPr>
            <w:tcW w:w="660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8(83342)2-91-65</w:t>
            </w:r>
          </w:p>
        </w:tc>
        <w:tc>
          <w:tcPr>
            <w:tcW w:w="727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8(83342)2-91-67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15.10.1966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«Люпин» товаровед</w:t>
            </w:r>
          </w:p>
        </w:tc>
        <w:tc>
          <w:tcPr>
            <w:tcW w:w="660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8(83342)2-91-87</w:t>
            </w:r>
          </w:p>
        </w:tc>
        <w:tc>
          <w:tcPr>
            <w:tcW w:w="727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8(83342)2-93-24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05.06.1954</w:t>
            </w:r>
          </w:p>
        </w:tc>
        <w:tc>
          <w:tcPr>
            <w:tcW w:w="0" w:type="auto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660" w:type="dxa"/>
          </w:tcPr>
          <w:p w:rsidR="00215096" w:rsidRPr="00112E90" w:rsidRDefault="00112E90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8(83342)2-91-58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Елена Владимировна</w:t>
            </w:r>
          </w:p>
        </w:tc>
        <w:tc>
          <w:tcPr>
            <w:tcW w:w="0" w:type="auto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27.01.1982</w:t>
            </w:r>
          </w:p>
        </w:tc>
        <w:tc>
          <w:tcPr>
            <w:tcW w:w="0" w:type="auto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 Люпин», продавец</w:t>
            </w:r>
          </w:p>
        </w:tc>
        <w:tc>
          <w:tcPr>
            <w:tcW w:w="660" w:type="dxa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8(83342)2-91-87</w:t>
            </w:r>
          </w:p>
        </w:tc>
        <w:tc>
          <w:tcPr>
            <w:tcW w:w="727" w:type="dxa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E90" w:rsidRPr="00112E90" w:rsidTr="00215096">
        <w:tc>
          <w:tcPr>
            <w:tcW w:w="0" w:type="auto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0" w:type="auto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09.11.1964</w:t>
            </w:r>
          </w:p>
        </w:tc>
        <w:tc>
          <w:tcPr>
            <w:tcW w:w="0" w:type="auto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КОГБУЗ «Котельничская ЦРБ»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амбулатория, фельдшер</w:t>
            </w:r>
          </w:p>
        </w:tc>
        <w:tc>
          <w:tcPr>
            <w:tcW w:w="660" w:type="dxa"/>
          </w:tcPr>
          <w:p w:rsidR="00215096" w:rsidRPr="00112E90" w:rsidRDefault="0090092D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8(83342)2-91-27</w:t>
            </w:r>
          </w:p>
        </w:tc>
        <w:tc>
          <w:tcPr>
            <w:tcW w:w="727" w:type="dxa"/>
          </w:tcPr>
          <w:p w:rsidR="00215096" w:rsidRPr="00112E90" w:rsidRDefault="007A55D5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8(83342)2-92-39</w:t>
            </w:r>
            <w:bookmarkStart w:id="0" w:name="_GoBack"/>
            <w:bookmarkEnd w:id="0"/>
          </w:p>
        </w:tc>
      </w:tr>
    </w:tbl>
    <w:p w:rsidR="00215096" w:rsidRPr="00112E90" w:rsidRDefault="00215096" w:rsidP="0021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096" w:rsidRPr="0011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E6"/>
    <w:rsid w:val="00112E90"/>
    <w:rsid w:val="00215096"/>
    <w:rsid w:val="003608E6"/>
    <w:rsid w:val="007A55D5"/>
    <w:rsid w:val="007F7E45"/>
    <w:rsid w:val="009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2017-09-26T08:27:00Z</dcterms:created>
  <dcterms:modified xsi:type="dcterms:W3CDTF">2017-09-26T09:57:00Z</dcterms:modified>
</cp:coreProperties>
</file>